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通用型反渗透膜清洗教程：酸碱清洗步骤与注意事项</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反渗透膜技术在水处理领域应用广泛，但膜污染问题会影响其性能，因此清洗至关重要。酸碱清洗是常见的化学清洗方法，能有效去除多种污染物。其步骤包括准备工作，如选择合适药剂及设备；碱洗，需配制溶液并循环浸泡；酸洗，同样配制溶液后进行循环与浸泡。清洗过程中，安全保障、参数控制及膜元件保护等注意事项不容忽视。正确进行酸碱清洗，可显著提升反渗透膜性能，延长其使用寿命，对降低运行成本、保障水处理系统稳定运行意义重大。</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反渗透膜；酸碱清洗；清洗步骤；注意事项</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The reverse osmosis membrane technology is widely applied in the field of water treatment, but the problem of membrane fouling will affect its performance, so cleaning is very important. Acid-base cleaning is a common chemical cleaning method, which can effectively remove a variety of pollutants. The steps include preparation work, such as selecting appropriate chemicals and equipment; alkali washing, which requires the preparation of a solution and circulation and soaking; acid washing, in which the solution is also prepared and then circulated and soaked. During the cleaning process, precautions such as safety assurance, parameter control and membrane element protection should not be ignored. Correctly carrying out acid-base cleaning can significantly improve the performance of reverse osmosis membranes, extend their service life, and is of great significance for reducing operating costs and ensuring the stable operation of water treatment systems.</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Reverse osmosis membrane; Acid - base cleaning; Cleaning steps; Precautions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反渗透膜技术应用背景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反渗透膜技术作为一种高效的水处理技术，在污水处理、海水淡化以及饮用水净化等领域得到了广泛应用。该技术通过半透膜的选择性透过特性，能够有效去除水中的溶解盐类、小分子有机物及微生物等污染物，从而实现水资源的回收与再利用[[doc_refer_1]]。在污水处理领域，反渗透技术被用于处理高含盐含小分子有机物的工业废水，例如某化工企业采用反渗透膜成功去除了废水中的乙酸，显著提升了水质[[doc_refer_8]]。此外，在海水淡化过程中，反渗透膜系统展现了卓越的脱盐性能，为缓解全球淡水资源短缺问题提供了重要技术支持。在饮用水净化方面，反渗透技术因其高脱盐率和良好的出水水质，已成为保障饮用水安全的关键技术之一。由此可见，反渗透膜技术在全球水资源可持续利用中发挥着不可替代的作用。</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反渗透膜污染问题</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尽管反渗透膜技术具有诸多优势，但在实际运行过程中，膜污染问题成为制约其性能稳定性的主要因素。反渗透膜在长期运行中易受到无机盐、有机物及微生物等多种污染物的侵袭，导致产水量下降、脱盐率降低以及系统压差升高等问题[[doc_refer_2]]。研究表明，膜污染不仅会影响系统的处理能力，还会缩短膜元件的使用寿命，并增加系统的维护成本[[doc_refer_5]]。例如，某脱盐水装置因反渗透膜频繁出现污堵现象，致使产水流量显著下降，膜压差升高，系统运行周期大幅缩短[[doc_refer_1]]。因此，及时采取有效的清洗措施以恢复膜性能，对于确保反渗透系统的稳定运行至关重要。</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研究目的与意义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针对反渗透膜污染问题，本文旨在提供一套通用型酸碱清洗的详细教程，以帮助用户科学、规范地进行膜清洗操作。酸碱清洗作为一种常见的化学清洗方法，能够有效去除多种类型的污染物，从而恢复膜的通量和脱盐性能[[doc_refer_3]]。通过系统介绍酸碱清洗的步骤与注意事项，本文期望为用户提供实用的技术指导，避免因清洗不当而对膜造成不可逆损伤。此外，正确的清洗操作不仅能够延长反渗透膜的使用寿命，还能显著降低系统的运行成本，为反渗透技术的进一步推广与应用奠定坚实基础。</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反渗透膜污染类型</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反渗透膜在长期运行过程中，不可避免地会受到多种污染物的侵袭，导致膜性能下降。根据污染物的性质，可将其分为无机物污染、有机物污染和微生物污染三大类。无机物污染主要由水中的钙、镁、铁等金属离子形成的难溶盐类沉积引起，这些沉积物通常在膜表面或孔道内形成硬垢，显著降低膜的通量和脱盐率[[doc_refer_2]]。有机物污染则来源于水中的天然有机物（如腐殖酸、多糖）以及人工合成有机物（如表面活性剂），这些物质通过吸附或堵塞膜孔道，影响膜的正常分离性能[[doc_refer_6]]。微生物污染是另一类常见且严重的问题，主要由细菌、藻类及其代谢产物在膜表面形成的生物膜引起，这种生物膜不仅会加速膜的老化，还可能成为其他污染物的附着基质，进一步加剧膜性能的恶化[[doc_refer_10]]。各类污染的发生与进水水质、操作条件及膜材料特性密切相关，因此全面了解污染类型及其成因对于制定有效的清洗策略至关重要。</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清洗技术研究现状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针对反渗透膜污染问题，目前主流的清洗技术包括物理清洗和化学清洗两大类。物理清洗方法主要依靠水力冲刷、超声波振动或机械刮除等手段去除膜表面的松散污染物，该方法具有操作简便、环境友好的特点，但对深层污染和顽固性污染物的去除效果有限[[doc_refer_3]]。相比之下，化学清洗技术通过使用特定的化学药剂与污染物发生化学反应，能够有效溶解或分解膜表面及孔道内的污染物，从而实现更彻底的清洗效果。在化学清洗技术中，酸碱清洗因其广泛的适用性和高效的清洗能力而备受关注。碱洗主要用于去除有机物污染和生物污染，常用的碱洗药剂包括氢氧化钠和磷酸盐等，这些药剂能够通过皂化、乳化等作用破坏污染物的结构并将其剥离[[doc_refer_7]]。酸洗则专注于去除无机物污染，如碳酸钙、硫酸钙等难溶盐类，常用药剂包括柠檬酸、盐酸等，这些药剂通过酸解作用将难溶盐转化为可溶性物质，从而恢复膜的通量和脱盐率[[doc_refer_3]]。近年来，随着反渗透技术的不断发展，酸碱清洗工艺也在逐步优化，例如通过引入非氧化性杀菌剂增强清洗效果，或采用分段清洗策略提高清洗效率[[doc_refer_9]]。</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酸碱清洗的重要性</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酸碱清洗作为反渗透膜化学清洗的核心技术之一，在去除不同类型污染物方面展现出显著优势。首先，碱洗能够有效应对有机物污染和微生物污染，其强碱性环境可以破坏生物膜的主体结构，并通过水解作用分解蛋白质、多糖等有机污染物，同时还能在一定程度上抑制微生物的再生[[doc_refer_4]]。其次，酸洗在去除无机物污染方面表现尤为突出，特别是对于钙镁结垢和金属氧化物等顽固性污染物，酸洗药剂能够通过溶解作用快速恢复膜的透水性能[[doc_refer_9]]。此外，酸碱清洗技术的灵活性较高，可通过调整药剂浓度、清洗时间和温度等参数以适应不同的污染情况，从而实现最佳的清洗效果。值得注意的是，正确实施酸碱清洗不仅能显著提升反渗透膜的产水量和脱盐率，还能有效延长膜的使用寿命，降低系统的运行成本[[doc_refer_4]]。因此，酸碱清洗在反渗透膜维护中具有不可替代的重要性，是保障膜系统长期稳定运行的关键措施之一。</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酸碱清洗步骤</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准备工作</w:t>
      </w:r>
      <w:bookmarkEnd w:id="1023"/>
    </w:p>
    <w:p>
      <w:pPr>
        <w:pageBreakBefore w:val="off"/>
        <w:tabs/>
        <w:wordWrap w:val="on"/>
        <w:spacing w:after="0" w:before="160"/>
        <w:ind w:left="0" w:right="0"/>
        <w:jc w:val="left"/>
        <w:textAlignment w:val="auto"/>
        <w:rPr>
          <w:sz w:val="18"/>
        </w:rPr>
      </w:pPr>
      <w:bookmarkStart w:id="1024" w:name=""/>
      <w:r>
        <w:rPr>
          <w:rFonts w:ascii="宋体" w:cs="宋体" w:eastAsia="宋体" w:hAnsi="宋体"/>
          <w:sz w:val="18"/>
          <w:spacing w:val="0"/>
          <w:b w:val="on"/>
          <w:i w:val="off"/>
        </w:rPr>
        <w:t>3.1.1 清洗药剂选择</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反渗透膜清洗中，酸性和碱性清洗药剂的选择至关重要，其种类与浓度直接影响清洗效果及对膜元件的保护。常用的酸性清洗药剂包括柠檬酸、盐酸等，其中柠檬酸因其温和的性质广泛应用于去除碳酸钙垢、硫酸钙垢等无机污染物，推荐使用浓度为1%~2%[[doc_refer_3]]。盐酸则具有较强的溶解能力，适用于处理金属氧化物垢，但需严格控制其浓度在0.2%~0.5%之间，以避免对膜材料造成损伤[[doc_refer_4]]。在碱性清洗药剂方面，氢氧化钠是常用选择之一，可有效去除有机物污染和微生物沉积物，通常配制成0.1%~0.5%的溶液，并调节pH值至12左右以达到最佳清洗效果[[doc_refer_3]]。此外，某些复合清洗药剂结合了酸、碱成分及其他活性剂，能够同时应对多种污染物类型，提高清洗效率。然而，在实际应用中，应根据进水水质分析及膜污染类型选择合适的清洗药剂，防止因药剂选择不当导致膜性能下降或不可逆损伤[[doc_refer_7]]。</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3.1.2 清洗设备与工具</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为确保酸碱清洗过程的安全与高效，必须配备专用的清洗设备与工具。清洗泵是核心设备之一，其作用是提供稳定的流量与压力，使清洗溶液能够在反渗透膜组件内循环流动，建议选用耐腐蚀材质的离心泵或柱塞泵，流量范围应根据膜系统的设计产水量确定，通常为膜系统正常运行流量的70%~80%[[doc_refer_1]]。清洗水箱用于储存和混合清洗溶液，其容积需根据膜系统的规模计算，一般应能容纳系统总水量的一倍以上，同时要求水箱内部衬有防腐涂层以防止溶液泄漏或污染[[doc_refer_12]]。此外，清洗管道与阀门也需采用耐腐蚀材料制成，如PVC、PE或不锈钢，避免因化学物质侵蚀而导致设备损坏或清洗液污染。在清洗过程中，还需配备pH计、温度计等监测仪器，实时记录清洗溶液的关键参数，确保清洗操作在可控范围内进行[[doc_refer_1]]。这些设备与工具的合理配置不仅提高了清洗效率，还为膜系统的长期稳定运行提供了保障。</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3.2 碱洗步骤</w:t>
      </w:r>
      <w:bookmarkEnd w:id="1028"/>
    </w:p>
    <w:p>
      <w:pPr>
        <w:pageBreakBefore w:val="off"/>
        <w:tabs/>
        <w:wordWrap w:val="on"/>
        <w:spacing w:after="0" w:before="160"/>
        <w:ind w:left="0" w:right="0"/>
        <w:jc w:val="left"/>
        <w:textAlignment w:val="auto"/>
        <w:rPr>
          <w:sz w:val="18"/>
        </w:rPr>
      </w:pPr>
      <w:bookmarkStart w:id="1029" w:name=""/>
      <w:r>
        <w:rPr>
          <w:rFonts w:ascii="宋体" w:cs="宋体" w:eastAsia="宋体" w:hAnsi="宋体"/>
          <w:sz w:val="18"/>
          <w:spacing w:val="0"/>
          <w:b w:val="on"/>
          <w:i w:val="off"/>
        </w:rPr>
        <w:t>3.2.1 配制碱洗溶液</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配制碱洗溶液是反渗透膜清洗的重要环节，其浓度与pH值的精确控制直接影响清洗效果。首先，根据膜系统污染类型与程度，选择合适的碱性清洗药剂，如氢氧化钠或磷酸盐类化合物。以氢氧化钠为例，通常将其加入清洗水箱中，按照0.1%</w:t>
      </w:r>
      <w:r>
        <w:rPr>
          <w:rFonts w:ascii="宋体" w:cs="宋体" w:eastAsia="宋体" w:hAnsi="宋体"/>
          <w:sz w:val="24"/>
          <w:spacing w:val="0"/>
          <w:b w:val="off"/>
          <w:i w:val="off"/>
          <w:strike w:val="on"/>
        </w:rPr>
        <w:t>0.5%的质量百分比进行配制，并通过搅拌装置充分混合，确保溶液浓度均匀一致[[doc_refer_3]]。随后，使用pH计实时监测溶液pH值，并通过添加适量的碱液或纯水将其调节至12</w:t>
      </w:r>
      <w:r>
        <w:rPr>
          <w:rFonts w:ascii="宋体" w:cs="宋体" w:eastAsia="宋体" w:hAnsi="宋体"/>
          <w:sz w:val="24"/>
          <w:spacing w:val="0"/>
          <w:b w:val="off"/>
          <w:i w:val="off"/>
        </w:rPr>
        <w:t>13之间，此范围能够有效去除有机物污染及生物粘泥，同时减少对膜材料的潜在损伤[[doc_refer_7]]。需要注意的是，在配制过程中应严格遵守安全操作规程，避免直接接触强碱性溶液，并确保清洗水箱及管道系统处于良好密封状态，以防止溶液泄漏或挥发。此外，清洗溶液的温度也应控制在25~35℃之间，以增强清洗效果并缩短清洗时间[[doc_refer_5]]。</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3.2.2 循环清洗</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循环清洗是碱洗过程中的关键步骤，其目的是使清洗溶液充分接触膜表面的污染物，从而实现高效去除。在启动清洗泵之前，需确认所有阀门已切换至清洗模式，确保清洗溶液仅流经反渗透膜组件而不进入其他系统部分[[doc_refer_1]]。随后，开启清洗泵，将配制好的碱洗溶液以设计流量的70%</w:t>
      </w:r>
      <w:r>
        <w:rPr>
          <w:rFonts w:ascii="宋体" w:cs="宋体" w:eastAsia="宋体" w:hAnsi="宋体"/>
          <w:sz w:val="24"/>
          <w:spacing w:val="0"/>
          <w:b w:val="off"/>
          <w:i w:val="off"/>
          <w:strike w:val="on"/>
        </w:rPr>
        <w:t>80%注入膜组件，控制循环时间一般为30</w:t>
      </w:r>
      <w:r>
        <w:rPr>
          <w:rFonts w:ascii="宋体" w:cs="宋体" w:eastAsia="宋体" w:hAnsi="宋体"/>
          <w:sz w:val="24"/>
          <w:spacing w:val="0"/>
          <w:b w:val="off"/>
          <w:i w:val="off"/>
        </w:rPr>
        <w:t>60分钟，具体时间可根据污染程度进行调整[[doc_refer_5]]。在循环过程中，应密切监测溶液pH值、温度及进出口压力差的变化，若发现pH值下降明显或压力差升高过快，应及时补充清洗药剂或调整循环参数，以保证清洗效果的稳定性[[doc_refer_3]]。此外，循环流速的选择也至关重要，过低的流速可能导致溶液分布不均，而过高的流速则可能加剧膜元件的机械应力，因此建议将流速控制在1~3 m/s之间[[doc_refer_10]]。通过科学的循环清洗操作，可以显著改善膜表面的污染状况，为后续浸泡步骤奠定基础。</w:t>
      </w:r>
      <w:bookmarkEnd w:id="1032"/>
    </w:p>
    <w:p>
      <w:pPr>
        <w:pageBreakBefore w:val="off"/>
        <w:tabs/>
        <w:wordWrap w:val="on"/>
        <w:spacing w:after="0" w:before="160"/>
        <w:ind w:left="0" w:right="0"/>
        <w:jc w:val="left"/>
        <w:textAlignment w:val="auto"/>
        <w:rPr>
          <w:sz w:val="18"/>
        </w:rPr>
      </w:pPr>
      <w:bookmarkStart w:id="1033" w:name=""/>
      <w:r>
        <w:rPr>
          <w:rFonts w:ascii="宋体" w:cs="宋体" w:eastAsia="宋体" w:hAnsi="宋体"/>
          <w:sz w:val="18"/>
          <w:spacing w:val="0"/>
          <w:b w:val="on"/>
          <w:i w:val="off"/>
        </w:rPr>
        <w:t>3.2.3 浸泡</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ff"/>
          <w:i w:val="off"/>
        </w:rPr>
        <w:t>浸泡是碱洗过程中的重要补充步骤，通过延长清洗溶液与污染物的接触时间，进一步增强清洗效果。在完成循环清洗后，停止清洗泵的运行，使碱洗溶液在反渗透膜组件内静置浸泡，建议浸泡时间为1~2小时，具体时间可根据污染类型及程度进行调整[[doc_refer_2]]。在浸泡过程中，溶液中的碱性成分能够逐步渗透到污染物的内部结构，瓦解有机物与微生物沉积物的附着力，从而实现对深层污染的彻底清除[[doc_refer_10]]。需要注意的是，浸泡期间应继续保持对溶液pH值与温度的监测，若发现pH值下降至11以下或温度超出控制范围，应及时采取补充药剂或加热/冷却措施，以确保清洗效果的持续性[[doc_refer_3]]。此外，浸泡结束后需排放废液并对膜组件进行充分冲洗，防止残留的清洗药剂对膜材料造成腐蚀或二次污染。通过合理的浸泡操作，不仅可以提高碱洗的整体效率，还能有效延长反渗透膜的使用寿命。</w:t>
      </w:r>
      <w:bookmarkEnd w:id="1034"/>
    </w:p>
    <w:p>
      <w:pPr>
        <w:pageBreakBefore w:val="off"/>
        <w:tabs/>
        <w:wordWrap w:val="on"/>
        <w:spacing w:after="0" w:before="160"/>
        <w:ind w:left="0" w:right="0"/>
        <w:jc w:val="left"/>
        <w:textAlignment w:val="auto"/>
        <w:rPr>
          <w:sz w:val="20"/>
        </w:rPr>
      </w:pPr>
      <w:bookmarkStart w:id="1035" w:name=""/>
      <w:r>
        <w:rPr>
          <w:rFonts w:ascii="宋体" w:cs="宋体" w:eastAsia="宋体" w:hAnsi="宋体"/>
          <w:sz w:val="20"/>
          <w:spacing w:val="0"/>
          <w:b w:val="on"/>
          <w:i w:val="off"/>
        </w:rPr>
        <w:t>3.3 酸洗步骤</w:t>
      </w:r>
      <w:bookmarkEnd w:id="1035"/>
    </w:p>
    <w:p>
      <w:pPr>
        <w:pageBreakBefore w:val="off"/>
        <w:tabs/>
        <w:wordWrap w:val="on"/>
        <w:spacing w:after="0" w:before="160"/>
        <w:ind w:left="0" w:right="0"/>
        <w:jc w:val="left"/>
        <w:textAlignment w:val="auto"/>
        <w:rPr>
          <w:sz w:val="18"/>
        </w:rPr>
      </w:pPr>
      <w:bookmarkStart w:id="1036" w:name=""/>
      <w:r>
        <w:rPr>
          <w:rFonts w:ascii="宋体" w:cs="宋体" w:eastAsia="宋体" w:hAnsi="宋体"/>
          <w:sz w:val="18"/>
          <w:spacing w:val="0"/>
          <w:b w:val="on"/>
          <w:i w:val="off"/>
        </w:rPr>
        <w:t>3.3.1 配制酸洗溶液</w:t>
      </w:r>
      <w:bookmarkEnd w:id="1036"/>
    </w:p>
    <w:p>
      <w:pPr>
        <w:pageBreakBefore w:val="off"/>
        <w:tabs/>
        <w:wordWrap w:val="on"/>
        <w:spacing w:after="0" w:before="160"/>
        <w:ind w:left="0" w:right="0"/>
        <w:jc w:val="left"/>
        <w:textAlignment w:val="auto"/>
        <w:rPr>
          <w:sz w:val="24"/>
        </w:rPr>
      </w:pPr>
      <w:bookmarkStart w:id="1037" w:name=""/>
      <w:r>
        <w:rPr>
          <w:rFonts w:ascii="宋体" w:cs="宋体" w:eastAsia="宋体" w:hAnsi="宋体"/>
          <w:sz w:val="24"/>
          <w:spacing w:val="0"/>
          <w:b w:val="off"/>
          <w:i w:val="off"/>
        </w:rPr>
        <w:t>配制酸洗溶液是反渗透膜酸洗过程中的首要步骤，其浓度与pH值的精确控制对于高效去除无机污染物至关重要。根据膜系统的污染类型，选择适当的酸性清洗药剂，如柠檬酸或盐酸。柠檬酸因其温和的性质广泛应用于去除碳酸钙垢与硫酸钙垢，通常以1%</w:t>
      </w:r>
      <w:r>
        <w:rPr>
          <w:rFonts w:ascii="宋体" w:cs="宋体" w:eastAsia="宋体" w:hAnsi="宋体"/>
          <w:sz w:val="24"/>
          <w:spacing w:val="0"/>
          <w:b w:val="off"/>
          <w:i w:val="off"/>
          <w:strike w:val="on"/>
        </w:rPr>
        <w:t>2%的质量百分比加入清洗水箱中，并通过搅拌装置充分混合，确保溶液浓度均匀一致[[doc_refer_3]]。盐酸则具有较强的溶解能力，适用于处理金属氧化物垢，但其浓度需严格控制在0.2%</w:t>
      </w:r>
      <w:r>
        <w:rPr>
          <w:rFonts w:ascii="宋体" w:cs="宋体" w:eastAsia="宋体" w:hAnsi="宋体"/>
          <w:sz w:val="24"/>
          <w:spacing w:val="0"/>
          <w:b w:val="off"/>
          <w:i w:val="off"/>
          <w:strike w:val="on"/>
        </w:rPr>
        <w:t>3之间，此范围能够有效溶解无机污染物，同时减少对膜性能的影响[[doc_refer_7]]。此外，酸洗溶液的温度也应控制在25</w:t>
      </w:r>
      <w:r>
        <w:rPr>
          <w:rFonts w:ascii="宋体" w:cs="宋体" w:eastAsia="宋体" w:hAnsi="宋体"/>
          <w:sz w:val="24"/>
          <w:spacing w:val="0"/>
          <w:b w:val="off"/>
          <w:i w:val="off"/>
        </w:rPr>
        <w:t>35℃之间，以增强清洗效果并缩短清洗时间。需要注意的是，配制酸洗溶液时需严格遵守安全操作规程，操作人员必须佩戴防护眼镜、手套及口罩，防止酸性溶液对人体造成伤害[[doc_refer_4]]。</w:t>
      </w:r>
      <w:bookmarkEnd w:id="1037"/>
    </w:p>
    <w:p>
      <w:pPr>
        <w:pageBreakBefore w:val="off"/>
        <w:tabs/>
        <w:wordWrap w:val="on"/>
        <w:spacing w:after="0" w:before="160"/>
        <w:ind w:left="0" w:right="0"/>
        <w:jc w:val="left"/>
        <w:textAlignment w:val="auto"/>
        <w:rPr>
          <w:sz w:val="18"/>
        </w:rPr>
      </w:pPr>
      <w:bookmarkStart w:id="1038" w:name=""/>
      <w:r>
        <w:rPr>
          <w:rFonts w:ascii="宋体" w:cs="宋体" w:eastAsia="宋体" w:hAnsi="宋体"/>
          <w:sz w:val="18"/>
          <w:spacing w:val="0"/>
          <w:b w:val="on"/>
          <w:i w:val="off"/>
        </w:rPr>
        <w:t>3.3.2 循环与浸泡</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酸洗过程中的循环与浸泡步骤是去除无机物污染的关键环节，其操作方式与碱洗类似，但需根据酸性溶液特性进行相应调整。在启动清洗泵之前，确认所有阀门已切换至清洗模式，确保酸洗溶液仅流经反渗透膜组件而不进入其他系统部分[[doc_refer_1]]。随后，开启清洗泵，将配制好的酸洗溶液以设计流量的70%</w:t>
      </w:r>
      <w:r>
        <w:rPr>
          <w:rFonts w:ascii="宋体" w:cs="宋体" w:eastAsia="宋体" w:hAnsi="宋体"/>
          <w:sz w:val="24"/>
          <w:spacing w:val="0"/>
          <w:b w:val="off"/>
          <w:i w:val="off"/>
          <w:strike w:val="on"/>
        </w:rPr>
        <w:t>80%注入膜组件，控制循环时间一般为30</w:t>
      </w:r>
      <w:r>
        <w:rPr>
          <w:rFonts w:ascii="宋体" w:cs="宋体" w:eastAsia="宋体" w:hAnsi="宋体"/>
          <w:sz w:val="24"/>
          <w:spacing w:val="0"/>
          <w:b w:val="off"/>
          <w:i w:val="off"/>
        </w:rPr>
        <w:t>60分钟，具体时间可根据污染程度进行调整[[doc_refer_5]]。在循环过程中，应密切监测溶液pH值、温度及进出口压力差的变化，若发现pH值上升明显或压力差升高过快，应及时补充清洗药剂或调整循环参数，以保证清洗效果的稳定性[[doc_refer_3]]。循环结束后，停止清洗泵的运行，使酸洗溶液在膜组件内静置浸泡1~2小时，以增强对深层无机污染物的溶解能力[[doc_refer_2]]。浸泡期间需继续保持对溶液pH值与温度的监测，并及时采取必要的调整措施。最后，排放废液并对膜组件进行充分冲洗，防止残留酸性溶液对膜材料造成腐蚀或二次污染。通过科学的循环与浸泡操作，酸洗能够有效恢复反渗透膜的透水性能与脱盐率，为系统的长期稳定运行提供保障[[doc_refer_10]]。</w:t>
      </w:r>
      <w:bookmarkEnd w:id="1039"/>
    </w:p>
    <w:p>
      <w:pPr>
        <w:pageBreakBefore w:val="off"/>
        <w:tabs/>
        <w:wordWrap w:val="on"/>
        <w:spacing w:after="0" w:before="160"/>
        <w:ind w:left="0" w:right="0"/>
        <w:jc w:val="left"/>
        <w:textAlignment w:val="auto"/>
        <w:rPr>
          <w:sz w:val="24"/>
        </w:rPr>
      </w:pPr>
      <w:bookmarkStart w:id="1040" w:name=""/>
      <w:r>
        <w:rPr>
          <w:rFonts w:ascii="宋体" w:cs="宋体" w:eastAsia="宋体" w:hAnsi="宋体"/>
          <w:sz w:val="24"/>
          <w:spacing w:val="0"/>
          <w:b w:val="on"/>
          <w:i w:val="off"/>
        </w:rPr>
        <w:t>4. 酸碱清洗注意事项</w:t>
      </w:r>
      <w:bookmarkEnd w:id="1040"/>
    </w:p>
    <w:p>
      <w:pPr>
        <w:pageBreakBefore w:val="off"/>
        <w:tabs/>
        <w:wordWrap w:val="on"/>
        <w:spacing w:after="0" w:before="160"/>
        <w:ind w:left="0" w:right="0"/>
        <w:jc w:val="left"/>
        <w:textAlignment w:val="auto"/>
        <w:rPr>
          <w:sz w:val="20"/>
        </w:rPr>
      </w:pPr>
      <w:bookmarkStart w:id="1041" w:name=""/>
      <w:r>
        <w:rPr>
          <w:rFonts w:ascii="宋体" w:cs="宋体" w:eastAsia="宋体" w:hAnsi="宋体"/>
          <w:sz w:val="20"/>
          <w:spacing w:val="0"/>
          <w:b w:val="on"/>
          <w:i w:val="off"/>
        </w:rPr>
        <w:t>4.1 安全保障</w:t>
      </w:r>
      <w:bookmarkEnd w:id="1041"/>
    </w:p>
    <w:p>
      <w:pPr>
        <w:pageBreakBefore w:val="off"/>
        <w:tabs/>
        <w:wordWrap w:val="on"/>
        <w:spacing w:after="0" w:before="160"/>
        <w:ind w:left="0" w:right="0"/>
        <w:jc w:val="left"/>
        <w:textAlignment w:val="auto"/>
        <w:rPr>
          <w:sz w:val="18"/>
        </w:rPr>
      </w:pPr>
      <w:bookmarkStart w:id="1042" w:name=""/>
      <w:r>
        <w:rPr>
          <w:rFonts w:ascii="宋体" w:cs="宋体" w:eastAsia="宋体" w:hAnsi="宋体"/>
          <w:sz w:val="18"/>
          <w:spacing w:val="0"/>
          <w:b w:val="on"/>
          <w:i w:val="off"/>
        </w:rPr>
        <w:t>4.1.1 人员防护</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在反渗透膜酸碱清洗过程中，操作人员的安全防护至关重要。由于酸碱溶液具有强腐蚀性，一旦接触人体可能造成严重的化学灼伤。因此，操作人员必须佩戴防护眼镜、耐酸碱手套以及口罩等个人防护装备，以最大限度地减少酸碱溶液对皮肤、眼睛及呼吸道的伤害[[doc_refer_1]]。此外，在处理高浓度酸碱药剂时，应特别小心避免溅出或泄漏，同时确保工作区域通风良好，以降低有害气体对操作人员的潜在威胁[[doc_refer_4]]。通过严格执行人员防护措施，不仅可以保障操作人员的安全，还能有效提高清洗作业的整体规范性。</w:t>
      </w:r>
      <w:bookmarkEnd w:id="1043"/>
    </w:p>
    <w:p>
      <w:pPr>
        <w:pageBreakBefore w:val="off"/>
        <w:tabs/>
        <w:wordWrap w:val="on"/>
        <w:spacing w:after="0" w:before="160"/>
        <w:ind w:left="0" w:right="0"/>
        <w:jc w:val="left"/>
        <w:textAlignment w:val="auto"/>
        <w:rPr>
          <w:sz w:val="18"/>
        </w:rPr>
      </w:pPr>
      <w:bookmarkStart w:id="1044" w:name=""/>
      <w:r>
        <w:rPr>
          <w:rFonts w:ascii="宋体" w:cs="宋体" w:eastAsia="宋体" w:hAnsi="宋体"/>
          <w:sz w:val="18"/>
          <w:spacing w:val="0"/>
          <w:b w:val="on"/>
          <w:i w:val="off"/>
        </w:rPr>
        <w:t>4.1.2 设备安全</w:t>
      </w:r>
      <w:bookmarkEnd w:id="1044"/>
    </w:p>
    <w:p>
      <w:pPr>
        <w:pageBreakBefore w:val="off"/>
        <w:tabs/>
        <w:wordWrap w:val="on"/>
        <w:spacing w:after="0" w:before="160"/>
        <w:ind w:left="0" w:right="0"/>
        <w:jc w:val="left"/>
        <w:textAlignment w:val="auto"/>
        <w:rPr>
          <w:sz w:val="24"/>
        </w:rPr>
      </w:pPr>
      <w:bookmarkStart w:id="1045" w:name=""/>
      <w:r>
        <w:rPr>
          <w:rFonts w:ascii="宋体" w:cs="宋体" w:eastAsia="宋体" w:hAnsi="宋体"/>
          <w:sz w:val="24"/>
          <w:spacing w:val="0"/>
          <w:b w:val="off"/>
          <w:i w:val="off"/>
        </w:rPr>
        <w:t>设备的安全运行是反渗透膜清洗过程中不可忽视的重要环节。在酸碱清洗过程中，清洗溶液的强腐蚀性可能对设备造成损害，因此需要特别注意防止泄漏、压力过高等异常情况的发生[[doc_refer_12]]。首先，应检查清洗泵、管道、阀门等设备是否处于良好状态，确保其密封性和承压能力符合清洗要求。其次，在清洗过程中需实时监控设备运行参数，如压力、流量等，以避免因操作不当导致设备损坏或清洗效果不佳。此外，清洗结束后应及时对设备进行冲洗和保养，以延长其使用寿命并确保下次清洗作业的顺利进行[[doc_refer_12]]。通过采取上述措施，能够有效保障设备在清洗过程中的安全性和稳定性。</w:t>
      </w:r>
      <w:bookmarkEnd w:id="1045"/>
    </w:p>
    <w:p>
      <w:pPr>
        <w:pageBreakBefore w:val="off"/>
        <w:tabs/>
        <w:wordWrap w:val="on"/>
        <w:spacing w:after="0" w:before="160"/>
        <w:ind w:left="0" w:right="0"/>
        <w:jc w:val="left"/>
        <w:textAlignment w:val="auto"/>
        <w:rPr>
          <w:sz w:val="20"/>
        </w:rPr>
      </w:pPr>
      <w:bookmarkStart w:id="1046" w:name=""/>
      <w:r>
        <w:rPr>
          <w:rFonts w:ascii="宋体" w:cs="宋体" w:eastAsia="宋体" w:hAnsi="宋体"/>
          <w:sz w:val="20"/>
          <w:spacing w:val="0"/>
          <w:b w:val="on"/>
          <w:i w:val="off"/>
        </w:rPr>
        <w:t>4.2 清洗参数控制</w:t>
      </w:r>
      <w:bookmarkEnd w:id="1046"/>
    </w:p>
    <w:p>
      <w:pPr>
        <w:pageBreakBefore w:val="off"/>
        <w:tabs/>
        <w:wordWrap w:val="on"/>
        <w:spacing w:after="0" w:before="160"/>
        <w:ind w:left="0" w:right="0"/>
        <w:jc w:val="left"/>
        <w:textAlignment w:val="auto"/>
        <w:rPr>
          <w:sz w:val="18"/>
        </w:rPr>
      </w:pPr>
      <w:bookmarkStart w:id="1047" w:name=""/>
      <w:r>
        <w:rPr>
          <w:rFonts w:ascii="宋体" w:cs="宋体" w:eastAsia="宋体" w:hAnsi="宋体"/>
          <w:sz w:val="18"/>
          <w:spacing w:val="0"/>
          <w:b w:val="on"/>
          <w:i w:val="off"/>
        </w:rPr>
        <w:t>4.2.1 pH值监测</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在反渗透膜的酸碱清洗过程中，清洗溶液的pH值是一个至关重要的参数，其高低直接影响清洗效果及膜元件的安全性。研究表明，不同类型的污染物对pH值的敏感性不同，因此需根据具体污染情况调节清洗溶液的pH值至合适范围[[doc_refer_3]]。例如，碱洗溶液通常用于去除有机物和微生物污染，其pH值一般控制在11-12之间；而酸洗溶液则主要用于去除无机物污染，pH值通常调节至2-4之间[[doc_refer_7]]。为确保清洗效果并避免对膜元件造成不可逆的损伤，必须实时监测清洗溶液的pH值，并根据实际情况进行调整。此外，清洗过程中pH值的波动可能导致清洗效果下降或对膜材料产生腐蚀，因此需特别注意维持其稳定性[[doc_refer_3]]。</w:t>
      </w:r>
      <w:bookmarkEnd w:id="1048"/>
    </w:p>
    <w:p>
      <w:pPr>
        <w:pageBreakBefore w:val="off"/>
        <w:tabs/>
        <w:wordWrap w:val="on"/>
        <w:spacing w:after="0" w:before="160"/>
        <w:ind w:left="0" w:right="0"/>
        <w:jc w:val="left"/>
        <w:textAlignment w:val="auto"/>
        <w:rPr>
          <w:sz w:val="18"/>
        </w:rPr>
      </w:pPr>
      <w:bookmarkStart w:id="1049" w:name=""/>
      <w:r>
        <w:rPr>
          <w:rFonts w:ascii="宋体" w:cs="宋体" w:eastAsia="宋体" w:hAnsi="宋体"/>
          <w:sz w:val="18"/>
          <w:spacing w:val="0"/>
          <w:b w:val="on"/>
          <w:i w:val="off"/>
        </w:rPr>
        <w:t>4.2.2 温度控制</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温度是影响反渗透膜清洗效果的另一个关键因素。适当提高清洗溶液的温度可以增强清洗药剂的活性，促进污染物与清洗剂之间的化学反应，从而提高清洗效率[[doc_refer_2]]。然而，过高的温度可能对膜元件造成热应力损伤，甚至导致膜材料的老化或降解，因此需严格控制清洗溶液的温度在适宜范围内[[doc_refer_10]]。通常情况下，酸洗溶液的温度一般控制在25-35°C之间，而碱洗溶液的温度则可适当提高至30-40°C[[doc_refer_2]]。此外，在加热清洗溶液时，应注意升温速率不宜过快，以防止温度梯度对膜元件造成额外的机械应力。通过合理控制清洗溶液的温度，可以在保证清洗效果的同时最大限度地保护膜元件的性能和使用寿命[[doc_refer_10]]。</w:t>
      </w:r>
      <w:bookmarkEnd w:id="1050"/>
    </w:p>
    <w:p>
      <w:pPr>
        <w:pageBreakBefore w:val="off"/>
        <w:tabs/>
        <w:wordWrap w:val="on"/>
        <w:spacing w:after="0" w:before="160"/>
        <w:ind w:left="0" w:right="0"/>
        <w:jc w:val="left"/>
        <w:textAlignment w:val="auto"/>
        <w:rPr>
          <w:sz w:val="20"/>
        </w:rPr>
      </w:pPr>
      <w:bookmarkStart w:id="1051" w:name=""/>
      <w:r>
        <w:rPr>
          <w:rFonts w:ascii="宋体" w:cs="宋体" w:eastAsia="宋体" w:hAnsi="宋体"/>
          <w:sz w:val="20"/>
          <w:spacing w:val="0"/>
          <w:b w:val="on"/>
          <w:i w:val="off"/>
        </w:rPr>
        <w:t>4.3 膜元件保护</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在反渗透膜的酸碱清洗过程中，膜元件的保护是确保清洗效果和延长膜使用寿命的重要环节。首先，应避免使用强氧化剂类清洗药剂，因为这类药剂可能对膜材料造成不可逆的氧化损伤，从而降低膜的性能[[doc_refer_4]]。其次，需严格控制清洗流速和时间，以防止因流速过高或清洗时间过长而对膜元件造成机械应力或化学损伤[[doc_refer_9]]。研究表明，适当的清洗流速和时间不仅能够保证清洗效果，还能有效减少膜元件的性能衰减[[doc_refer_4]]。此外，在清洗过程中还需注意观察膜元件的压力变化，如出现异常情况应及时停止清洗并进行检查，以避免进一步损坏[[doc_refer_9]]。通过采取上述措施，能够在有效去除污染物的同时最大限度地保护反渗透膜的完整性和性能，从而为系统的长期稳定运行提供保障。</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n"/>
          <w:i w:val="off"/>
        </w:rPr>
        <w:t>5. 结论</w:t>
      </w:r>
      <w:bookmarkEnd w:id="1053"/>
    </w:p>
    <w:p>
      <w:pPr>
        <w:pageBreakBefore w:val="off"/>
        <w:tabs/>
        <w:wordWrap w:val="on"/>
        <w:spacing w:after="0" w:before="160"/>
        <w:ind w:left="0" w:right="0"/>
        <w:jc w:val="left"/>
        <w:textAlignment w:val="auto"/>
        <w:rPr>
          <w:sz w:val="20"/>
        </w:rPr>
      </w:pPr>
      <w:bookmarkStart w:id="1054" w:name=""/>
      <w:r>
        <w:rPr>
          <w:rFonts w:ascii="宋体" w:cs="宋体" w:eastAsia="宋体" w:hAnsi="宋体"/>
          <w:sz w:val="20"/>
          <w:spacing w:val="0"/>
          <w:b w:val="on"/>
          <w:i w:val="off"/>
        </w:rPr>
        <w:t>5.1 清洗效果总结</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酸碱清洗作为反渗透膜污染控制的重要手段，对膜性能恢复具有显著的积极作用。通过碱洗步骤，可以有效去除有机物污染和微生物污染，从而恢复膜表面的通量特性；而酸洗步骤则专注于去除无机物污染，如碳酸钙、硫酸钙等结垢物质，进而提升膜的脱盐率[[doc_refer_2]][[doc_refer_5]]。研究表明，经过系统的酸碱清洗后，反渗透膜的产水量可显著提升，同时脱盐率也能恢复到接近初始水平。这种性能恢复不仅延长了膜的使用寿命，还降低了因膜污染导致的频繁更换成本，为水处理系统的稳定运行提供了保障。此外，酸碱清洗技术的广泛应用也证明了其在实际工程中的可行性和经济性。</w:t>
      </w:r>
      <w:bookmarkEnd w:id="1055"/>
    </w:p>
    <w:p>
      <w:pPr>
        <w:pageBreakBefore w:val="off"/>
        <w:tabs/>
        <w:wordWrap w:val="on"/>
        <w:spacing w:after="0" w:before="160"/>
        <w:ind w:left="0" w:right="0"/>
        <w:jc w:val="left"/>
        <w:textAlignment w:val="auto"/>
        <w:rPr>
          <w:sz w:val="20"/>
        </w:rPr>
      </w:pPr>
      <w:bookmarkStart w:id="1056" w:name=""/>
      <w:r>
        <w:rPr>
          <w:rFonts w:ascii="宋体" w:cs="宋体" w:eastAsia="宋体" w:hAnsi="宋体"/>
          <w:sz w:val="20"/>
          <w:spacing w:val="0"/>
          <w:b w:val="on"/>
          <w:i w:val="off"/>
        </w:rPr>
        <w:t>5.2 正确操作的重要性</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在反渗透膜的酸碱清洗过程中，严格按照既定步骤与注意事项操作至关重要。首先，清洗药剂的选择与浓度控制直接影响清洗效果。例如，若酸洗溶液的pH值过低或浓度过高，可能会对膜材料造成不可逆的损伤，从而缩短膜的使用寿命[[doc_refer_3]]。其次，清洗参数的精确控制，如温度、流速和循环时间，也是确保清洗效果的关键因素。研究表明，适当的温度控制可以增强清洗药剂的溶解能力，从而提高污染物的去除效率[[doc_refer_7]]。此外，操作人员的安全防护措施和设备的安全运行同样不可忽视。任何操作失误都可能导致严重的安全事故或设备损坏，进而增加运行成本。因此，正确执行酸碱清洗步骤不仅能够最大限度地恢复膜性能，还能有效降低运行风险，为用户带来长期的经济效益。</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5.3 后续研究方向</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尽管酸碱清洗技术在反渗透膜污染控制中取得了显著成效，但仍存在一些亟待解决的问题和潜在的研究方向。首先，开发新型清洗药剂是未来的重要研究方向之一。传统清洗药剂虽然在去除污染物方面表现优异，但其对环境的影响和对膜的潜在损伤仍需进一步优化[[doc_refer_6]]。例如，研发更加环保且高效的清洗药剂，不仅可以减少对生态环境的负面影响，还能提高清洗的安全性。其次，优化清洗工艺也是值得深入探索的领域。通过引入先进的自动化控制技术，可以实现对清洗参数的实时监测与精准调控，从而提高清洗效率并降低人工干预的需求。此外，针对不同类型污染物的复合清洗技术的研发也具有广阔的应用前景。例如，结合物理清洗与化学清洗的方法，可能会在去除复杂污染物方面展现出更高的效率。总之，通过持续的技术创新与工艺优化，反渗透膜清洗技术有望在未来实现更高的清洗效率与更低的运行成本。</w:t>
      </w:r>
      <w:bookmarkEnd w:id="1059"/>
    </w:p>
    <w:p>
      <w:pPr>
        <w:pageBreakBefore w:val="off"/>
        <w:tabs/>
        <w:wordWrap w:val="on"/>
        <w:spacing w:after="0" w:before="160"/>
        <w:ind w:left="0" w:right="0"/>
        <w:jc w:val="left"/>
        <w:textAlignment w:val="auto"/>
        <w:rPr>
          <w:sz w:val="24"/>
        </w:rPr>
      </w:pPr>
      <w:bookmarkStart w:id="1060" w:name=""/>
      <w:r>
        <w:rPr>
          <w:rFonts w:ascii="宋体" w:cs="宋体" w:eastAsia="宋体" w:hAnsi="宋体"/>
          <w:sz w:val="24"/>
          <w:spacing w:val="0"/>
          <w:b w:val="on"/>
          <w:i w:val="off"/>
        </w:rPr>
        <w:t>参考文献</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[1]张杰.反渗透系统的运行维护与清洗[J].化工设计通讯,2021,47(11):69-71.</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[2]高德堂;王卷周;张翠兰.反渗透膜的污染及其离线清洗技术[J].清洗世界,2021,37(6):8-10.</w:t>
      </w:r>
      <w:bookmarkEnd w:id="1062"/>
    </w:p>
    <w:p>
      <w:pPr>
        <w:pageBreakBefore w:val="off"/>
        <w:tabs/>
        <w:wordWrap w:val="on"/>
        <w:spacing w:after="0" w:before="160"/>
        <w:ind w:left="0" w:right="0"/>
        <w:jc w:val="left"/>
        <w:textAlignment w:val="auto"/>
        <w:rPr>
          <w:sz w:val="24"/>
        </w:rPr>
      </w:pPr>
      <w:bookmarkStart w:id="1063" w:name=""/>
      <w:r>
        <w:rPr>
          <w:rFonts w:ascii="宋体" w:cs="宋体" w:eastAsia="宋体" w:hAnsi="宋体"/>
          <w:sz w:val="24"/>
          <w:spacing w:val="0"/>
          <w:b w:val="off"/>
          <w:i w:val="off"/>
        </w:rPr>
        <w:t>[3]贾东.反渗透膜污染类型分析及清洗方案制定的研究[J].煤炭与化工,2022,45(12):149-152.</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[4]赵健;刘洪泉;师波;田石冬;张翠英;孙丽.非氧化性杀菌剂在反渗透装置清洗中的应用[J].水工业市场,2022,(1):50-53.</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[5]蔡辉.反渗透膜污染清洗技术的应用[J].清洗世界,2021,37(11):12-13.</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[6]郭玉阳;梁松苗.反渗透膜污染类型分析及清洗技术的研究进展[J].当代化工研究,2023,(17):123-125.</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ff"/>
          <w:i w:val="off"/>
        </w:rPr>
        <w:t>[7]焦玉香.浅谈脱盐水装置反渗透的化学清洗[J].石油化工应用,2023,42(4):119-121.</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[8]苏慧超;李露;王可宁;吴水波.反渗透处理含盐含小分子有机物废水的中试试验[J].净水技术,2019,38(S02):51-54.</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[9]火志明;刘新利.膜杀菌剂在回用水反渗透膜清洗中的应用[J].氮肥与合成气,2022,50(12):6-8.</w:t>
      </w:r>
      <w:bookmarkEnd w:id="1069"/>
    </w:p>
    <w:p>
      <w:pPr>
        <w:pageBreakBefore w:val="off"/>
        <w:tabs/>
        <w:wordWrap w:val="on"/>
        <w:spacing w:after="0" w:before="160"/>
        <w:ind w:left="0" w:right="0"/>
        <w:jc w:val="left"/>
        <w:textAlignment w:val="auto"/>
        <w:rPr>
          <w:sz w:val="24"/>
        </w:rPr>
      </w:pPr>
      <w:bookmarkStart w:id="1070" w:name=""/>
      <w:r>
        <w:rPr>
          <w:rFonts w:ascii="宋体" w:cs="宋体" w:eastAsia="宋体" w:hAnsi="宋体"/>
          <w:sz w:val="24"/>
          <w:spacing w:val="0"/>
          <w:b w:val="off"/>
          <w:i w:val="off"/>
        </w:rPr>
        <w:t>[10]杨新宁.反渗透膜的污染原因及化学清洗方法[J].低碳世界,2017,7(3):28-29.</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[11]李俊;刘晓晶;李宝成.某化工废水零排放系统膜污堵因素分析及解决方案[J].应用化工,2022,51(4):1055-1059.</w:t>
      </w:r>
      <w:bookmarkEnd w:id="1071"/>
    </w:p>
    <w:p>
      <w:pPr>
        <w:pageBreakBefore w:val="off"/>
        <w:tabs/>
        <w:wordWrap w:val="on"/>
        <w:spacing w:after="0" w:before="160"/>
        <w:ind w:left="0" w:right="0"/>
        <w:jc w:val="left"/>
        <w:textAlignment w:val="auto"/>
        <w:rPr>
          <w:sz w:val="24"/>
        </w:rPr>
      </w:pPr>
      <w:bookmarkStart w:id="1072" w:name=""/>
      <w:r>
        <w:rPr>
          <w:rFonts w:ascii="宋体" w:cs="宋体" w:eastAsia="宋体" w:hAnsi="宋体"/>
          <w:sz w:val="24"/>
          <w:spacing w:val="0"/>
          <w:b w:val="off"/>
          <w:i w:val="off"/>
        </w:rPr>
        <w:t>[12]舒广文.水处理反渗透周期保养清洗方法与要点[J].科学技术创新,2020,(26):90-91.</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n"/>
          <w:i w:val="off"/>
        </w:rPr>
        <w:t>致谢</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ff"/>
          <w:i w:val="off"/>
        </w:rPr>
        <w:t>在本研究的开展与论文撰写过程中，得到了诸多个人与机构的支持与帮助，在此表示衷心的感谢。</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首先，特别感谢[导师姓名]导师的悉心指导与帮助。导师在反渗透膜清洗技术的研究方向上给予了关键性的建议，从论文选题、实验设计到结果分析，均给予了细致入微的指导，其严谨的学术态度和渊博的专业知识使我受益匪浅，为本研究的顺利完成提供了重要保障。</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其次，感谢[实验室名称]提供的实验设备与场地支持。在酸碱清洗步骤的验证过程中，实验室的清洗泵、清洗水箱等设备发挥了重要作用，为实验的顺利开展创造了良好条件。</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同时，感谢参与本研究的各位同仁，在资料收集、文献整理以及实验过程中提供了诸多协助，共同探讨学术问题，使得研究工作得以高效推进。</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此外，对[相关机构或公司名称]在技术交流与数据共享方面的支持表示感谢，其提供的实际应用案例为本研究提供了宝贵的参考依据。</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最后，再次向所有关心和支持本研究的个人与机构致以诚挚的谢意，他们的帮助对本研究的完成起到了不可或缺的作用。</w:t>
      </w:r>
      <w:bookmarkEnd w:id="1079"/>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2026-05-22T08:23:34Z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v4g0r7xw20JFyjgHh49JmsburHAKozGp4ZCX8MzcguI=","ProduceID":"doc_sgs:65229c57-20b3-4492-88f2-38145e992a9a","ReservedCode2":"v4g0r7xw20JFyjgHh49JmsburHAKozGp4ZCX8MzcguI=","PropagateID":"doc_sgs:65229c57-20b3-4492-88f2-38145e992a9a","ContentProducer":"001191440101MA9Y9T4H7A00000"}</vt:lpwstr>
  </property>
</Properties>
</file>